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92" w:rsidRPr="00062F92" w:rsidRDefault="00062F92" w:rsidP="00461386">
      <w:pPr>
        <w:pStyle w:val="a6"/>
        <w:rPr>
          <w:b/>
          <w:bCs/>
          <w:szCs w:val="28"/>
          <w:lang w:val="ru-RU"/>
        </w:rPr>
      </w:pPr>
      <w:r w:rsidRPr="00062F92">
        <w:rPr>
          <w:b/>
          <w:bCs/>
          <w:szCs w:val="28"/>
          <w:lang w:val="ru-RU"/>
        </w:rPr>
        <w:t xml:space="preserve">                          </w:t>
      </w:r>
      <w:r>
        <w:rPr>
          <w:b/>
          <w:bCs/>
          <w:szCs w:val="28"/>
          <w:lang w:val="ru-RU"/>
        </w:rPr>
        <w:t xml:space="preserve">            </w:t>
      </w:r>
      <w:r w:rsidRPr="00062F92">
        <w:rPr>
          <w:b/>
          <w:bCs/>
          <w:szCs w:val="28"/>
          <w:lang w:val="ru-RU"/>
        </w:rPr>
        <w:t xml:space="preserve">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F92" w:rsidRPr="00062F92" w:rsidRDefault="00062F92" w:rsidP="00062F92">
      <w:pPr>
        <w:pStyle w:val="a6"/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62F92" w:rsidRPr="00062F92" w:rsidRDefault="00062F92" w:rsidP="00062F92">
      <w:pPr>
        <w:pStyle w:val="a6"/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62F9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АДМИНИСТРАЦИЯ</w:t>
      </w:r>
    </w:p>
    <w:p w:rsidR="00062F92" w:rsidRPr="00062F92" w:rsidRDefault="00062F92" w:rsidP="00062F92">
      <w:pPr>
        <w:pStyle w:val="a6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62F92" w:rsidRPr="00062F92" w:rsidRDefault="00062F92" w:rsidP="00062F92">
      <w:pPr>
        <w:pStyle w:val="a6"/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62F92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ОБРАЗОВАНИЯ</w:t>
      </w:r>
    </w:p>
    <w:p w:rsidR="00062F92" w:rsidRPr="00062F92" w:rsidRDefault="00062F92" w:rsidP="00062F92">
      <w:pPr>
        <w:pStyle w:val="a6"/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62F92" w:rsidRPr="00062F92" w:rsidRDefault="00062F92" w:rsidP="00062F92">
      <w:pPr>
        <w:pStyle w:val="a6"/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62F9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НОВОСЕРГИЕВСКИЙ РАЙОН</w:t>
      </w:r>
    </w:p>
    <w:p w:rsidR="00062F92" w:rsidRPr="00062F92" w:rsidRDefault="00062F92" w:rsidP="00062F92">
      <w:pPr>
        <w:pStyle w:val="a6"/>
        <w:spacing w:after="0"/>
        <w:rPr>
          <w:rFonts w:ascii="Times New Roman" w:hAnsi="Times New Roman" w:cs="Times New Roman"/>
          <w:sz w:val="28"/>
          <w:lang w:val="ru-RU"/>
        </w:rPr>
      </w:pPr>
    </w:p>
    <w:p w:rsidR="00062F92" w:rsidRPr="00062F92" w:rsidRDefault="00062F92" w:rsidP="00062F92">
      <w:pPr>
        <w:pStyle w:val="a6"/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62F9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ОРЕНБУРГСКОЙ ОБЛАСТИ</w:t>
      </w:r>
    </w:p>
    <w:p w:rsidR="00062F92" w:rsidRPr="00062F92" w:rsidRDefault="00062F92" w:rsidP="00062F92">
      <w:pPr>
        <w:pStyle w:val="a6"/>
        <w:spacing w:after="0"/>
        <w:rPr>
          <w:rFonts w:ascii="Times New Roman" w:hAnsi="Times New Roman" w:cs="Times New Roman"/>
          <w:sz w:val="28"/>
          <w:lang w:val="ru-RU"/>
        </w:rPr>
      </w:pPr>
    </w:p>
    <w:p w:rsidR="00062F92" w:rsidRPr="00062F92" w:rsidRDefault="00062F92" w:rsidP="00062F92">
      <w:pPr>
        <w:pStyle w:val="a6"/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62F9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ПОСТАНОВЛЕНИЕ</w:t>
      </w:r>
    </w:p>
    <w:p w:rsidR="00062F92" w:rsidRPr="00B843E6" w:rsidRDefault="00062F92" w:rsidP="00461386">
      <w:pPr>
        <w:pStyle w:val="a6"/>
        <w:rPr>
          <w:rFonts w:ascii="Times New Roman" w:hAnsi="Times New Roman" w:cs="Times New Roman"/>
          <w:b/>
          <w:bCs/>
          <w:szCs w:val="28"/>
          <w:lang w:val="ru-RU"/>
        </w:rPr>
      </w:pPr>
    </w:p>
    <w:p w:rsidR="00062F92" w:rsidRPr="00B843E6" w:rsidRDefault="00062F92" w:rsidP="00461386">
      <w:pPr>
        <w:pStyle w:val="a6"/>
        <w:rPr>
          <w:rFonts w:ascii="Times New Roman" w:hAnsi="Times New Roman" w:cs="Times New Roman"/>
          <w:szCs w:val="28"/>
          <w:lang w:val="ru-RU"/>
        </w:rPr>
      </w:pPr>
      <w:r w:rsidRPr="00B843E6">
        <w:rPr>
          <w:rFonts w:ascii="Times New Roman" w:hAnsi="Times New Roman" w:cs="Times New Roman"/>
          <w:b/>
          <w:bCs/>
          <w:szCs w:val="28"/>
          <w:lang w:val="ru-RU"/>
        </w:rPr>
        <w:t>__</w:t>
      </w:r>
      <w:r w:rsidR="00B843E6" w:rsidRPr="00B843E6">
        <w:rPr>
          <w:rFonts w:ascii="Times New Roman" w:hAnsi="Times New Roman" w:cs="Times New Roman"/>
          <w:b/>
          <w:bCs/>
          <w:sz w:val="28"/>
          <w:szCs w:val="28"/>
          <w:lang w:val="ru-RU"/>
        </w:rPr>
        <w:t>15.11.2021</w:t>
      </w:r>
      <w:r w:rsidRPr="00B843E6">
        <w:rPr>
          <w:rFonts w:ascii="Times New Roman" w:hAnsi="Times New Roman" w:cs="Times New Roman"/>
          <w:b/>
          <w:bCs/>
          <w:szCs w:val="28"/>
          <w:lang w:val="ru-RU"/>
        </w:rPr>
        <w:t xml:space="preserve">________ </w:t>
      </w:r>
      <w:r w:rsidRPr="00B843E6">
        <w:rPr>
          <w:rFonts w:ascii="Times New Roman" w:hAnsi="Times New Roman" w:cs="Times New Roman"/>
          <w:szCs w:val="28"/>
          <w:lang w:val="ru-RU"/>
        </w:rPr>
        <w:t>№  _</w:t>
      </w:r>
      <w:r w:rsidRPr="00B843E6">
        <w:rPr>
          <w:rFonts w:ascii="Times New Roman" w:hAnsi="Times New Roman" w:cs="Times New Roman"/>
          <w:b/>
          <w:bCs/>
          <w:szCs w:val="28"/>
          <w:lang w:val="ru-RU"/>
        </w:rPr>
        <w:t>____</w:t>
      </w:r>
      <w:r w:rsidR="00B843E6" w:rsidRPr="00B843E6">
        <w:rPr>
          <w:rFonts w:ascii="Times New Roman" w:hAnsi="Times New Roman" w:cs="Times New Roman"/>
          <w:b/>
          <w:bCs/>
          <w:sz w:val="28"/>
          <w:szCs w:val="28"/>
          <w:lang w:val="ru-RU"/>
        </w:rPr>
        <w:t>828-п</w:t>
      </w:r>
      <w:r w:rsidRPr="00B843E6">
        <w:rPr>
          <w:rFonts w:ascii="Times New Roman" w:hAnsi="Times New Roman" w:cs="Times New Roman"/>
          <w:b/>
          <w:bCs/>
          <w:szCs w:val="28"/>
          <w:lang w:val="ru-RU"/>
        </w:rPr>
        <w:t>_____</w:t>
      </w:r>
      <w:r w:rsidRPr="00B843E6">
        <w:rPr>
          <w:rFonts w:ascii="Times New Roman" w:hAnsi="Times New Roman" w:cs="Times New Roman"/>
          <w:szCs w:val="28"/>
          <w:lang w:val="ru-RU"/>
        </w:rPr>
        <w:t>______</w:t>
      </w:r>
    </w:p>
    <w:p w:rsidR="00062F92" w:rsidRPr="00B843E6" w:rsidRDefault="00062F92" w:rsidP="00461386">
      <w:pPr>
        <w:pStyle w:val="a6"/>
        <w:rPr>
          <w:rFonts w:ascii="Times New Roman" w:hAnsi="Times New Roman" w:cs="Times New Roman"/>
          <w:szCs w:val="28"/>
          <w:lang w:val="ru-RU"/>
        </w:rPr>
      </w:pPr>
      <w:r w:rsidRPr="00062F92">
        <w:rPr>
          <w:szCs w:val="28"/>
          <w:lang w:val="ru-RU"/>
        </w:rPr>
        <w:t xml:space="preserve">       </w:t>
      </w:r>
      <w:r w:rsidR="00B843E6">
        <w:rPr>
          <w:szCs w:val="28"/>
          <w:lang w:val="ru-RU"/>
        </w:rPr>
        <w:t xml:space="preserve">          </w:t>
      </w:r>
      <w:r w:rsidRPr="00062F92">
        <w:rPr>
          <w:szCs w:val="28"/>
          <w:lang w:val="ru-RU"/>
        </w:rPr>
        <w:t xml:space="preserve">           </w:t>
      </w:r>
      <w:r w:rsidRPr="00B843E6">
        <w:rPr>
          <w:rFonts w:ascii="Times New Roman" w:hAnsi="Times New Roman" w:cs="Times New Roman"/>
          <w:szCs w:val="28"/>
          <w:lang w:val="ru-RU"/>
        </w:rPr>
        <w:t>п. Новосергиевка</w:t>
      </w:r>
      <w:r w:rsidRPr="00B843E6">
        <w:rPr>
          <w:rFonts w:ascii="Times New Roman" w:hAnsi="Times New Roman" w:cs="Times New Roman"/>
          <w:noProof/>
          <w:sz w:val="24"/>
        </w:rPr>
        <w:pict>
          <v:line id="Прямая соединительная линия 13" o:spid="_x0000_s1026" style="position:absolute;z-index:251660288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B843E6">
        <w:rPr>
          <w:rFonts w:ascii="Times New Roman" w:hAnsi="Times New Roman" w:cs="Times New Roman"/>
          <w:noProof/>
          <w:sz w:val="24"/>
        </w:rPr>
        <w:pict>
          <v:line id="Прямая соединительная линия 10" o:spid="_x0000_s1027" style="position:absolute;z-index:251661312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B843E6">
        <w:rPr>
          <w:rFonts w:ascii="Times New Roman" w:hAnsi="Times New Roman" w:cs="Times New Roman"/>
          <w:noProof/>
          <w:sz w:val="24"/>
        </w:rPr>
        <w:pict>
          <v:line id="Прямая соединительная линия 11" o:spid="_x0000_s1028" style="position:absolute;flip:x;z-index:251662336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Pr="00B843E6">
        <w:rPr>
          <w:rFonts w:ascii="Times New Roman" w:hAnsi="Times New Roman" w:cs="Times New Roman"/>
          <w:noProof/>
          <w:sz w:val="24"/>
        </w:rPr>
        <w:pict>
          <v:line id="Прямая соединительная линия 12" o:spid="_x0000_s1029" style="position:absolute;z-index:251663360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062F92" w:rsidRPr="00E3466F" w:rsidRDefault="00062F92" w:rsidP="00062F92">
      <w:pPr>
        <w:pStyle w:val="a6"/>
        <w:spacing w:after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3466F">
        <w:rPr>
          <w:rFonts w:ascii="Times New Roman" w:hAnsi="Times New Roman"/>
          <w:sz w:val="28"/>
          <w:szCs w:val="28"/>
          <w:lang w:val="ru-RU"/>
        </w:rPr>
        <w:t>О внесе</w:t>
      </w:r>
      <w:r>
        <w:rPr>
          <w:rFonts w:ascii="Times New Roman" w:hAnsi="Times New Roman"/>
          <w:sz w:val="28"/>
          <w:szCs w:val="28"/>
          <w:lang w:val="ru-RU"/>
        </w:rPr>
        <w:t>нии изменений</w:t>
      </w:r>
      <w:r w:rsidRPr="00E3466F">
        <w:rPr>
          <w:rFonts w:ascii="Times New Roman" w:hAnsi="Times New Roman"/>
          <w:sz w:val="28"/>
          <w:szCs w:val="28"/>
          <w:lang w:val="ru-RU"/>
        </w:rPr>
        <w:t xml:space="preserve"> в постановление </w:t>
      </w:r>
    </w:p>
    <w:p w:rsidR="00062F92" w:rsidRPr="00E3466F" w:rsidRDefault="00062F92" w:rsidP="00B843E6">
      <w:pPr>
        <w:pStyle w:val="a6"/>
        <w:spacing w:after="0" w:line="100" w:lineRule="atLeas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3466F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администрации </w:t>
      </w:r>
      <w:r w:rsidR="00B843E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Новосергиевского района </w:t>
      </w:r>
    </w:p>
    <w:p w:rsidR="00B843E6" w:rsidRDefault="00062F92" w:rsidP="00062F92">
      <w:pPr>
        <w:pStyle w:val="a6"/>
        <w:spacing w:after="0" w:line="100" w:lineRule="atLeas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от 10.02.2016</w:t>
      </w:r>
      <w:r w:rsidR="00B843E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№ 53-п</w:t>
      </w:r>
      <w:r w:rsidR="00B843E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(в ред.  от 30.10.20</w:t>
      </w:r>
      <w:r w:rsidR="00B843E6">
        <w:rPr>
          <w:rFonts w:ascii="Times New Roman" w:eastAsia="Times New Roman" w:hAnsi="Times New Roman" w:cs="Times New Roman"/>
          <w:color w:val="auto"/>
          <w:sz w:val="28"/>
          <w:lang w:val="ru-RU"/>
        </w:rPr>
        <w:t>20</w:t>
      </w:r>
    </w:p>
    <w:p w:rsidR="00062F92" w:rsidRPr="00E3466F" w:rsidRDefault="00B843E6" w:rsidP="00062F92">
      <w:pPr>
        <w:pStyle w:val="a6"/>
        <w:spacing w:after="0" w:line="10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№947-п</w:t>
      </w:r>
      <w:r w:rsidR="00062F92">
        <w:rPr>
          <w:rFonts w:ascii="Times New Roman" w:eastAsia="Times New Roman" w:hAnsi="Times New Roman" w:cs="Times New Roman"/>
          <w:color w:val="auto"/>
          <w:sz w:val="28"/>
          <w:lang w:val="ru-RU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о</w:t>
      </w:r>
      <w:r w:rsidR="00062F92">
        <w:rPr>
          <w:rFonts w:ascii="Times New Roman" w:eastAsia="Times New Roman" w:hAnsi="Times New Roman" w:cs="Times New Roman"/>
          <w:color w:val="auto"/>
          <w:sz w:val="28"/>
          <w:lang w:val="ru-RU"/>
        </w:rPr>
        <w:t>т 13.01.2021  № 9-п)</w:t>
      </w:r>
    </w:p>
    <w:p w:rsidR="00062F92" w:rsidRDefault="00062F92" w:rsidP="005D281D">
      <w:pPr>
        <w:pStyle w:val="80"/>
        <w:spacing w:line="322" w:lineRule="exact"/>
        <w:ind w:firstLine="708"/>
        <w:jc w:val="both"/>
        <w:rPr>
          <w:b w:val="0"/>
        </w:rPr>
      </w:pPr>
    </w:p>
    <w:p w:rsidR="00545666" w:rsidRDefault="00707C04" w:rsidP="00B843E6">
      <w:pPr>
        <w:pStyle w:val="80"/>
        <w:spacing w:line="240" w:lineRule="auto"/>
        <w:ind w:firstLine="708"/>
        <w:jc w:val="both"/>
        <w:rPr>
          <w:b w:val="0"/>
        </w:rPr>
      </w:pPr>
      <w:r>
        <w:rPr>
          <w:b w:val="0"/>
        </w:rPr>
        <w:t>В целях реализации прав обучающихся на создание условий, гарантирующих охрану и укрепление здоровья в период образовательного процесса, на основании Федерального закона от 29.12.2012 года № 273-ФЗ «Об образовании в Российской Федерации»</w:t>
      </w:r>
      <w:r w:rsidR="00545666">
        <w:rPr>
          <w:b w:val="0"/>
        </w:rPr>
        <w:t xml:space="preserve">, </w:t>
      </w:r>
      <w:r w:rsidR="008F2118">
        <w:rPr>
          <w:b w:val="0"/>
        </w:rPr>
        <w:t>п.8.1.6 СанПин2.3/2.4.3590-20,</w:t>
      </w:r>
      <w:r w:rsidR="00B843E6">
        <w:rPr>
          <w:b w:val="0"/>
        </w:rPr>
        <w:t xml:space="preserve"> </w:t>
      </w:r>
      <w:r w:rsidR="008F2118" w:rsidRPr="008F2118">
        <w:rPr>
          <w:b w:val="0"/>
        </w:rPr>
        <w:t xml:space="preserve">п.1.5. Протокола заседания областного штаба по предупреждению завоза и распространения новой </w:t>
      </w:r>
      <w:proofErr w:type="spellStart"/>
      <w:r w:rsidR="008F2118" w:rsidRPr="008F2118">
        <w:rPr>
          <w:b w:val="0"/>
        </w:rPr>
        <w:t>коронавирусной</w:t>
      </w:r>
      <w:proofErr w:type="spellEnd"/>
      <w:r w:rsidR="008F2118" w:rsidRPr="008F2118">
        <w:rPr>
          <w:b w:val="0"/>
        </w:rPr>
        <w:t xml:space="preserve"> инфекции от 03.11.202</w:t>
      </w:r>
      <w:r w:rsidR="00B843E6">
        <w:rPr>
          <w:b w:val="0"/>
        </w:rPr>
        <w:t>1</w:t>
      </w:r>
      <w:r w:rsidR="008F2118" w:rsidRPr="008F2118">
        <w:rPr>
          <w:b w:val="0"/>
        </w:rPr>
        <w:t>г. № 126</w:t>
      </w:r>
      <w:r w:rsidR="008F2118">
        <w:rPr>
          <w:b w:val="0"/>
        </w:rPr>
        <w:t xml:space="preserve">, </w:t>
      </w:r>
      <w:r w:rsidR="008F2118" w:rsidRPr="008F2118">
        <w:rPr>
          <w:b w:val="0"/>
        </w:rPr>
        <w:t>Письма Министерства просвещения РФ от 19.11.2020 № АН-2021/09, Министерства образования Оренбургской облас</w:t>
      </w:r>
      <w:r w:rsidR="008F2118">
        <w:rPr>
          <w:b w:val="0"/>
        </w:rPr>
        <w:t xml:space="preserve">ти  от 12.11.2021 </w:t>
      </w:r>
      <w:r w:rsidR="00B843E6">
        <w:rPr>
          <w:b w:val="0"/>
        </w:rPr>
        <w:t xml:space="preserve">                       </w:t>
      </w:r>
      <w:r w:rsidR="008F2118">
        <w:rPr>
          <w:b w:val="0"/>
        </w:rPr>
        <w:t>№ 01-23/8082</w:t>
      </w:r>
      <w:r w:rsidR="00545666">
        <w:rPr>
          <w:b w:val="0"/>
        </w:rPr>
        <w:t>:</w:t>
      </w:r>
    </w:p>
    <w:p w:rsidR="00E37D98" w:rsidRPr="005D281D" w:rsidRDefault="005D281D" w:rsidP="00B843E6">
      <w:pPr>
        <w:pStyle w:val="a6"/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707C04" w:rsidRPr="005D281D">
        <w:rPr>
          <w:rFonts w:ascii="Times New Roman" w:hAnsi="Times New Roman" w:cs="Times New Roman"/>
          <w:sz w:val="28"/>
          <w:szCs w:val="28"/>
          <w:lang w:val="ru-RU"/>
        </w:rPr>
        <w:t xml:space="preserve"> Внести </w:t>
      </w:r>
      <w:r w:rsidR="00D659C7" w:rsidRPr="005D281D">
        <w:rPr>
          <w:rFonts w:ascii="Times New Roman" w:hAnsi="Times New Roman" w:cs="Times New Roman"/>
          <w:sz w:val="28"/>
          <w:szCs w:val="28"/>
          <w:lang w:val="ru-RU"/>
        </w:rPr>
        <w:t xml:space="preserve"> в  п.2.1.1 раздела 2  «Организационные принципы питания» Положения</w:t>
      </w:r>
      <w:r w:rsidR="00707C04" w:rsidRPr="005D281D">
        <w:rPr>
          <w:rFonts w:ascii="Times New Roman" w:hAnsi="Times New Roman" w:cs="Times New Roman"/>
          <w:sz w:val="28"/>
          <w:szCs w:val="28"/>
          <w:lang w:val="ru-RU"/>
        </w:rPr>
        <w:t xml:space="preserve">«Об организации питания учащихся в муниципальных общеобразовательных организациях Новосергиевского района» </w:t>
      </w:r>
      <w:r w:rsidRPr="005D281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постановления </w:t>
      </w:r>
      <w:r w:rsidRPr="005D281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 10.02.2016г. № 53-п</w:t>
      </w:r>
      <w:r w:rsidRPr="005D281D">
        <w:rPr>
          <w:rFonts w:ascii="Times New Roman" w:hAnsi="Times New Roman" w:cs="Times New Roman"/>
          <w:sz w:val="28"/>
          <w:szCs w:val="28"/>
          <w:lang w:val="ru-RU"/>
        </w:rPr>
        <w:t>, дополнив  абзацем следующего содержания</w:t>
      </w:r>
      <w:r w:rsidR="00D659C7" w:rsidRPr="005D281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D281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F2118" w:rsidRPr="005D281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51B6A" w:rsidRPr="005D281D">
        <w:rPr>
          <w:rFonts w:ascii="Times New Roman" w:hAnsi="Times New Roman" w:cs="Times New Roman"/>
          <w:sz w:val="28"/>
          <w:szCs w:val="28"/>
          <w:lang w:val="ru-RU"/>
        </w:rPr>
        <w:t xml:space="preserve"> рамках реализации мероприятий по обеспечению бесплатным горячим питанием учащихся 1-4 классов дополнительно включить в рацион питания продукты, способствующие повышению сопротивляемости организма детей к инфекционн</w:t>
      </w:r>
      <w:r w:rsidR="00E11E34" w:rsidRPr="005D281D">
        <w:rPr>
          <w:rFonts w:ascii="Times New Roman" w:hAnsi="Times New Roman" w:cs="Times New Roman"/>
          <w:sz w:val="28"/>
          <w:szCs w:val="28"/>
          <w:lang w:val="ru-RU"/>
        </w:rPr>
        <w:t>ым заболеваниям (фрукты, соки, й</w:t>
      </w:r>
      <w:r w:rsidR="00B51B6A" w:rsidRPr="005D281D">
        <w:rPr>
          <w:rFonts w:ascii="Times New Roman" w:hAnsi="Times New Roman" w:cs="Times New Roman"/>
          <w:sz w:val="28"/>
          <w:szCs w:val="28"/>
          <w:lang w:val="ru-RU"/>
        </w:rPr>
        <w:t>огурты и другие ежедневно)</w:t>
      </w:r>
      <w:r w:rsidR="00B843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1A3E" w:rsidRPr="005D281D">
        <w:rPr>
          <w:rFonts w:ascii="Times New Roman" w:hAnsi="Times New Roman" w:cs="Times New Roman"/>
          <w:sz w:val="28"/>
          <w:szCs w:val="28"/>
          <w:lang w:val="ru-RU"/>
        </w:rPr>
        <w:t>для дополнительного обогащения рациона питания детей микронутриентами в эндемичных по недостатку отдельных микроэлементов в регионах использовать специализированную пищевую продукцию промышленного выпуска, обогащенную витаминами и микроэлементами, а также витаминизированные</w:t>
      </w:r>
      <w:r w:rsidR="00B843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1A3E" w:rsidRPr="005D281D">
        <w:rPr>
          <w:rFonts w:ascii="Times New Roman" w:hAnsi="Times New Roman" w:cs="Times New Roman"/>
          <w:sz w:val="28"/>
          <w:szCs w:val="28"/>
          <w:lang w:val="ru-RU"/>
        </w:rPr>
        <w:t>инстантны</w:t>
      </w:r>
      <w:r w:rsidR="008F2118" w:rsidRPr="005D281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="008F2118" w:rsidRPr="005D281D">
        <w:rPr>
          <w:rFonts w:ascii="Times New Roman" w:hAnsi="Times New Roman" w:cs="Times New Roman"/>
          <w:sz w:val="28"/>
          <w:szCs w:val="28"/>
          <w:lang w:val="ru-RU"/>
        </w:rPr>
        <w:t xml:space="preserve"> напитки промышленного выпуска, </w:t>
      </w:r>
      <w:r w:rsidR="002E3815" w:rsidRPr="005D281D">
        <w:rPr>
          <w:rFonts w:ascii="Times New Roman" w:hAnsi="Times New Roman" w:cs="Times New Roman"/>
          <w:sz w:val="28"/>
          <w:szCs w:val="28"/>
          <w:lang w:val="ru-RU"/>
        </w:rPr>
        <w:lastRenderedPageBreak/>
        <w:t>и</w:t>
      </w:r>
      <w:r w:rsidR="00284FED" w:rsidRPr="005D281D">
        <w:rPr>
          <w:rFonts w:ascii="Times New Roman" w:hAnsi="Times New Roman" w:cs="Times New Roman"/>
          <w:sz w:val="28"/>
          <w:szCs w:val="28"/>
          <w:lang w:val="ru-RU"/>
        </w:rPr>
        <w:t xml:space="preserve">спользовать на повышение качества и наполнения предоставляемого рациона питания экономию средств субсидии на реализацию мероприятий по организации бесплатного горячего питания обучающихся начальных классов, сложившуюся при реализации указанных мероприятий, в случаях полного или частичного перевода обучающихся 1-4 классов на карантин или дистанционный формат обучения, введения дополнительных каникулярных периодов с целью профилактики случаев заболевания новой </w:t>
      </w:r>
      <w:proofErr w:type="spellStart"/>
      <w:r w:rsidR="00284FED" w:rsidRPr="005D281D">
        <w:rPr>
          <w:rFonts w:ascii="Times New Roman" w:hAnsi="Times New Roman" w:cs="Times New Roman"/>
          <w:sz w:val="28"/>
          <w:szCs w:val="28"/>
          <w:lang w:val="ru-RU"/>
        </w:rPr>
        <w:t>корона</w:t>
      </w:r>
      <w:bookmarkStart w:id="0" w:name="_GoBack"/>
      <w:bookmarkEnd w:id="0"/>
      <w:r w:rsidR="00284FED" w:rsidRPr="005D281D">
        <w:rPr>
          <w:rFonts w:ascii="Times New Roman" w:hAnsi="Times New Roman" w:cs="Times New Roman"/>
          <w:sz w:val="28"/>
          <w:szCs w:val="28"/>
          <w:lang w:val="ru-RU"/>
        </w:rPr>
        <w:t>вирусной</w:t>
      </w:r>
      <w:proofErr w:type="spellEnd"/>
      <w:r w:rsidR="00284FED" w:rsidRPr="005D281D">
        <w:rPr>
          <w:rFonts w:ascii="Times New Roman" w:hAnsi="Times New Roman" w:cs="Times New Roman"/>
          <w:sz w:val="28"/>
          <w:szCs w:val="28"/>
          <w:lang w:val="ru-RU"/>
        </w:rPr>
        <w:t xml:space="preserve"> инфекцией и иными инфекционными и вирусными заболеваниями</w:t>
      </w:r>
      <w:r w:rsidR="002E3815" w:rsidRPr="005D281D">
        <w:rPr>
          <w:rFonts w:ascii="Times New Roman" w:hAnsi="Times New Roman" w:cs="Times New Roman"/>
          <w:sz w:val="28"/>
          <w:szCs w:val="28"/>
          <w:lang w:val="ru-RU"/>
        </w:rPr>
        <w:t>, болезни и отсутствия на занятиях по иным</w:t>
      </w:r>
      <w:r w:rsidR="00E37D98" w:rsidRPr="005D281D">
        <w:rPr>
          <w:rFonts w:ascii="Times New Roman" w:hAnsi="Times New Roman" w:cs="Times New Roman"/>
          <w:sz w:val="28"/>
          <w:szCs w:val="28"/>
          <w:lang w:val="ru-RU"/>
        </w:rPr>
        <w:t xml:space="preserve"> причинам отдельных обучающихся</w:t>
      </w:r>
      <w:r w:rsidR="008F2118" w:rsidRPr="005D281D">
        <w:rPr>
          <w:rFonts w:ascii="Times New Roman" w:hAnsi="Times New Roman" w:cs="Times New Roman"/>
          <w:sz w:val="28"/>
          <w:szCs w:val="28"/>
          <w:lang w:val="ru-RU"/>
        </w:rPr>
        <w:t xml:space="preserve"> в рамках существующих субвенций</w:t>
      </w:r>
      <w:r w:rsidR="00E37D98" w:rsidRPr="005D281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E6BB4" w:rsidRPr="005D281D" w:rsidRDefault="008F2118" w:rsidP="00B843E6">
      <w:pPr>
        <w:pStyle w:val="80"/>
        <w:shd w:val="clear" w:color="auto" w:fill="auto"/>
        <w:spacing w:line="240" w:lineRule="auto"/>
        <w:ind w:firstLine="993"/>
        <w:jc w:val="both"/>
        <w:rPr>
          <w:b w:val="0"/>
        </w:rPr>
      </w:pPr>
      <w:r w:rsidRPr="005D281D">
        <w:rPr>
          <w:b w:val="0"/>
        </w:rPr>
        <w:t>2</w:t>
      </w:r>
      <w:r w:rsidR="00545666" w:rsidRPr="005D281D">
        <w:rPr>
          <w:b w:val="0"/>
        </w:rPr>
        <w:t xml:space="preserve">. </w:t>
      </w:r>
      <w:r w:rsidR="00DE6BB4" w:rsidRPr="005D281D">
        <w:rPr>
          <w:b w:val="0"/>
        </w:rPr>
        <w:t xml:space="preserve">Контроль за исполнением настоящего постановления возложить на заместителя главы </w:t>
      </w:r>
      <w:r w:rsidR="004C1EE8" w:rsidRPr="005D281D">
        <w:rPr>
          <w:b w:val="0"/>
        </w:rPr>
        <w:t xml:space="preserve">администрации Новосергиевского района </w:t>
      </w:r>
      <w:r w:rsidR="00DE6BB4" w:rsidRPr="005D281D">
        <w:rPr>
          <w:b w:val="0"/>
        </w:rPr>
        <w:t xml:space="preserve">по </w:t>
      </w:r>
      <w:r w:rsidR="002E3815" w:rsidRPr="005D281D">
        <w:rPr>
          <w:b w:val="0"/>
        </w:rPr>
        <w:t>социальным вопросам.</w:t>
      </w:r>
    </w:p>
    <w:p w:rsidR="00DE6BB4" w:rsidRPr="005D281D" w:rsidRDefault="008F2118" w:rsidP="00B843E6">
      <w:pPr>
        <w:pStyle w:val="80"/>
        <w:shd w:val="clear" w:color="auto" w:fill="auto"/>
        <w:spacing w:line="240" w:lineRule="auto"/>
        <w:ind w:firstLine="993"/>
        <w:jc w:val="both"/>
        <w:rPr>
          <w:b w:val="0"/>
        </w:rPr>
      </w:pPr>
      <w:r w:rsidRPr="005D281D">
        <w:rPr>
          <w:b w:val="0"/>
        </w:rPr>
        <w:t>3</w:t>
      </w:r>
      <w:r w:rsidR="00545666" w:rsidRPr="005D281D">
        <w:rPr>
          <w:b w:val="0"/>
        </w:rPr>
        <w:t xml:space="preserve">. </w:t>
      </w:r>
      <w:r w:rsidR="00DE6BB4" w:rsidRPr="005D281D">
        <w:rPr>
          <w:b w:val="0"/>
        </w:rPr>
        <w:t xml:space="preserve">Постановление вступает в силу </w:t>
      </w:r>
      <w:r w:rsidR="005D281D">
        <w:rPr>
          <w:b w:val="0"/>
        </w:rPr>
        <w:t xml:space="preserve">со дня его подписания и подлежит  опубликованию на  официальном сайте </w:t>
      </w:r>
      <w:r w:rsidR="00DE6BB4" w:rsidRPr="005D281D">
        <w:rPr>
          <w:b w:val="0"/>
        </w:rPr>
        <w:t>администрации района.</w:t>
      </w:r>
    </w:p>
    <w:p w:rsidR="00DE6BB4" w:rsidRPr="005D281D" w:rsidRDefault="00DE6BB4" w:rsidP="00B843E6">
      <w:pPr>
        <w:ind w:firstLine="9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E6BB4" w:rsidRPr="005D281D" w:rsidRDefault="00DE6BB4" w:rsidP="00DE6BB4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DE6BB4" w:rsidRPr="005D281D" w:rsidRDefault="00B843E6" w:rsidP="00DE6BB4">
      <w:pPr>
        <w:tabs>
          <w:tab w:val="left" w:pos="-426"/>
        </w:tabs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Глава администрации района                                                              А.Д. Лыков </w:t>
      </w:r>
    </w:p>
    <w:p w:rsidR="00DE6BB4" w:rsidRDefault="00DE6BB4" w:rsidP="00DE6BB4">
      <w:pPr>
        <w:spacing w:line="276" w:lineRule="auto"/>
        <w:ind w:firstLine="5580"/>
        <w:jc w:val="both"/>
        <w:rPr>
          <w:rFonts w:ascii="Times New Roman" w:eastAsia="Calibri" w:hAnsi="Times New Roman" w:cs="Times New Roman"/>
          <w:color w:val="auto"/>
          <w:lang w:val="ru-RU"/>
        </w:rPr>
      </w:pPr>
    </w:p>
    <w:p w:rsidR="00B843E6" w:rsidRPr="005D281D" w:rsidRDefault="00B843E6" w:rsidP="00DE6BB4">
      <w:pPr>
        <w:spacing w:line="276" w:lineRule="auto"/>
        <w:ind w:firstLine="5580"/>
        <w:jc w:val="both"/>
        <w:rPr>
          <w:rFonts w:ascii="Times New Roman" w:eastAsia="Calibri" w:hAnsi="Times New Roman" w:cs="Times New Roman"/>
          <w:color w:val="auto"/>
          <w:lang w:val="ru-RU"/>
        </w:rPr>
      </w:pPr>
    </w:p>
    <w:p w:rsidR="00DE6BB4" w:rsidRDefault="00DE6BB4" w:rsidP="00B843E6">
      <w:pPr>
        <w:spacing w:line="100" w:lineRule="atLeast"/>
        <w:ind w:left="1276" w:hanging="1276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5D281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Разослано: финансовому </w:t>
      </w:r>
      <w:r w:rsidR="00D5551D" w:rsidRPr="005D281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отделу</w:t>
      </w:r>
      <w:r w:rsidRPr="005D281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администрации района,</w:t>
      </w:r>
      <w:r w:rsidR="00B843E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заместителю</w:t>
      </w:r>
      <w:r w:rsidR="00D5551D" w:rsidRPr="005D281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главы администрации района по социальным вопросам</w:t>
      </w:r>
      <w:r w:rsidR="00545666" w:rsidRPr="005D281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,</w:t>
      </w:r>
      <w:r w:rsidRPr="005D281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B843E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РОО</w:t>
      </w:r>
      <w:r w:rsidRPr="005D281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, орготделу, п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рокурору. </w:t>
      </w:r>
    </w:p>
    <w:sectPr w:rsidR="00DE6BB4" w:rsidSect="00C8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6B1901"/>
    <w:multiLevelType w:val="hybridMultilevel"/>
    <w:tmpl w:val="E2CAE216"/>
    <w:lvl w:ilvl="0" w:tplc="1238504E">
      <w:start w:val="1"/>
      <w:numFmt w:val="decimal"/>
      <w:lvlText w:val="%1."/>
      <w:lvlJc w:val="left"/>
      <w:pPr>
        <w:ind w:left="1211" w:hanging="360"/>
      </w:pPr>
      <w:rPr>
        <w:rFonts w:cs="Tahoma" w:hint="default"/>
        <w:color w:val="00000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6BB4"/>
    <w:rsid w:val="000315E3"/>
    <w:rsid w:val="00031B22"/>
    <w:rsid w:val="00062F92"/>
    <w:rsid w:val="000A5920"/>
    <w:rsid w:val="000C4622"/>
    <w:rsid w:val="000C7041"/>
    <w:rsid w:val="000E57BC"/>
    <w:rsid w:val="0010538D"/>
    <w:rsid w:val="00134B8D"/>
    <w:rsid w:val="001632C9"/>
    <w:rsid w:val="0018656B"/>
    <w:rsid w:val="001C1A87"/>
    <w:rsid w:val="001E6567"/>
    <w:rsid w:val="002505E0"/>
    <w:rsid w:val="00284FED"/>
    <w:rsid w:val="00293358"/>
    <w:rsid w:val="002A14CA"/>
    <w:rsid w:val="002A7D07"/>
    <w:rsid w:val="002C4B1C"/>
    <w:rsid w:val="002E3815"/>
    <w:rsid w:val="002E5870"/>
    <w:rsid w:val="002E6717"/>
    <w:rsid w:val="00306E25"/>
    <w:rsid w:val="00321AF0"/>
    <w:rsid w:val="00324407"/>
    <w:rsid w:val="00325FBC"/>
    <w:rsid w:val="00330956"/>
    <w:rsid w:val="003600A7"/>
    <w:rsid w:val="003B5702"/>
    <w:rsid w:val="003C43BC"/>
    <w:rsid w:val="004113D5"/>
    <w:rsid w:val="004231BD"/>
    <w:rsid w:val="00427ABF"/>
    <w:rsid w:val="00445E40"/>
    <w:rsid w:val="00486E23"/>
    <w:rsid w:val="004C1EE8"/>
    <w:rsid w:val="004E5B4D"/>
    <w:rsid w:val="004F006C"/>
    <w:rsid w:val="00514930"/>
    <w:rsid w:val="00545666"/>
    <w:rsid w:val="005559AA"/>
    <w:rsid w:val="005C4F24"/>
    <w:rsid w:val="005D281D"/>
    <w:rsid w:val="006206AC"/>
    <w:rsid w:val="006952D3"/>
    <w:rsid w:val="0070591E"/>
    <w:rsid w:val="00707C04"/>
    <w:rsid w:val="0076640B"/>
    <w:rsid w:val="0078793A"/>
    <w:rsid w:val="007B5EA9"/>
    <w:rsid w:val="008A3AC5"/>
    <w:rsid w:val="008C44D4"/>
    <w:rsid w:val="008F03DA"/>
    <w:rsid w:val="008F2118"/>
    <w:rsid w:val="00925594"/>
    <w:rsid w:val="009357EE"/>
    <w:rsid w:val="00985042"/>
    <w:rsid w:val="009C7691"/>
    <w:rsid w:val="00A126EC"/>
    <w:rsid w:val="00A31526"/>
    <w:rsid w:val="00A62ED0"/>
    <w:rsid w:val="00AA4CBC"/>
    <w:rsid w:val="00AE74D4"/>
    <w:rsid w:val="00B06C63"/>
    <w:rsid w:val="00B34A39"/>
    <w:rsid w:val="00B51B6A"/>
    <w:rsid w:val="00B72264"/>
    <w:rsid w:val="00B72BE8"/>
    <w:rsid w:val="00B843E6"/>
    <w:rsid w:val="00B9174B"/>
    <w:rsid w:val="00BB097B"/>
    <w:rsid w:val="00BC23D6"/>
    <w:rsid w:val="00BE7925"/>
    <w:rsid w:val="00BF6410"/>
    <w:rsid w:val="00C143F8"/>
    <w:rsid w:val="00C82201"/>
    <w:rsid w:val="00C924F2"/>
    <w:rsid w:val="00CE79B6"/>
    <w:rsid w:val="00D31A3E"/>
    <w:rsid w:val="00D5139F"/>
    <w:rsid w:val="00D5551D"/>
    <w:rsid w:val="00D659C7"/>
    <w:rsid w:val="00D90137"/>
    <w:rsid w:val="00DE6BB4"/>
    <w:rsid w:val="00E11ADC"/>
    <w:rsid w:val="00E11E34"/>
    <w:rsid w:val="00E16C16"/>
    <w:rsid w:val="00E3466F"/>
    <w:rsid w:val="00E37D98"/>
    <w:rsid w:val="00F00EE4"/>
    <w:rsid w:val="00F03D07"/>
    <w:rsid w:val="00F7087B"/>
    <w:rsid w:val="00F70D50"/>
    <w:rsid w:val="00F8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4"/>
    <w:pPr>
      <w:widowControl w:val="0"/>
      <w:suppressAutoHyphens/>
    </w:pPr>
    <w:rPr>
      <w:rFonts w:ascii="Calibri" w:eastAsia="Lucida Sans Unicode" w:hAnsi="Calibri" w:cs="Tahoma"/>
      <w:color w:val="000000"/>
      <w:sz w:val="22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5C4F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E6BB4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5">
    <w:name w:val="heading 5"/>
    <w:basedOn w:val="a"/>
    <w:next w:val="a"/>
    <w:link w:val="50"/>
    <w:qFormat/>
    <w:rsid w:val="005C4F24"/>
    <w:pPr>
      <w:keepNext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qFormat/>
    <w:rsid w:val="005C4F24"/>
    <w:pPr>
      <w:spacing w:before="240" w:after="60"/>
      <w:outlineLvl w:val="5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4F24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5C4F24"/>
    <w:rPr>
      <w:b/>
      <w:bCs/>
      <w:sz w:val="28"/>
      <w:szCs w:val="24"/>
      <w:u w:val="single"/>
    </w:rPr>
  </w:style>
  <w:style w:type="character" w:customStyle="1" w:styleId="60">
    <w:name w:val="Заголовок 6 Знак"/>
    <w:link w:val="6"/>
    <w:rsid w:val="005C4F24"/>
    <w:rPr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5C4F24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C4F24"/>
    <w:pPr>
      <w:ind w:left="720"/>
      <w:contextualSpacing/>
    </w:pPr>
  </w:style>
  <w:style w:type="character" w:customStyle="1" w:styleId="30">
    <w:name w:val="Заголовок 3 Знак"/>
    <w:link w:val="3"/>
    <w:rsid w:val="00DE6BB4"/>
    <w:rPr>
      <w:rFonts w:ascii="Lucida Sans Unicode" w:eastAsia="Lucida Sans Unicode" w:hAnsi="Lucida Sans Unicode" w:cs="Lucida Sans Unicode"/>
      <w:b/>
      <w:bCs/>
      <w:color w:val="000000"/>
      <w:sz w:val="28"/>
      <w:szCs w:val="24"/>
      <w:lang w:val="en-US" w:eastAsia="en-US" w:bidi="en-US"/>
    </w:rPr>
  </w:style>
  <w:style w:type="paragraph" w:styleId="a6">
    <w:name w:val="Body Text"/>
    <w:basedOn w:val="a"/>
    <w:link w:val="a7"/>
    <w:uiPriority w:val="99"/>
    <w:rsid w:val="00DE6BB4"/>
    <w:pPr>
      <w:spacing w:after="120"/>
    </w:pPr>
  </w:style>
  <w:style w:type="character" w:customStyle="1" w:styleId="a7">
    <w:name w:val="Основной текст Знак"/>
    <w:link w:val="a6"/>
    <w:uiPriority w:val="99"/>
    <w:rsid w:val="00DE6BB4"/>
    <w:rPr>
      <w:rFonts w:ascii="Calibri" w:eastAsia="Lucida Sans Unicode" w:hAnsi="Calibri" w:cs="Tahoma"/>
      <w:color w:val="000000"/>
      <w:sz w:val="22"/>
      <w:szCs w:val="24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DE6BB4"/>
    <w:rPr>
      <w:rFonts w:ascii="Calibri" w:hAnsi="Calibri"/>
      <w:sz w:val="22"/>
      <w:szCs w:val="22"/>
      <w:lang w:bidi="ar-SA"/>
    </w:rPr>
  </w:style>
  <w:style w:type="character" w:customStyle="1" w:styleId="8">
    <w:name w:val="Основной текст (8)_"/>
    <w:link w:val="80"/>
    <w:rsid w:val="00DE6BB4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E6BB4"/>
    <w:pPr>
      <w:shd w:val="clear" w:color="auto" w:fill="FFFFFF"/>
      <w:suppressAutoHyphens w:val="0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0C462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0C46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456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45666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4"/>
    <w:pPr>
      <w:widowControl w:val="0"/>
      <w:suppressAutoHyphens/>
    </w:pPr>
    <w:rPr>
      <w:rFonts w:ascii="Calibri" w:eastAsia="Lucida Sans Unicode" w:hAnsi="Calibri" w:cs="Tahoma"/>
      <w:color w:val="000000"/>
      <w:sz w:val="22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5C4F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E6BB4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5">
    <w:name w:val="heading 5"/>
    <w:basedOn w:val="a"/>
    <w:next w:val="a"/>
    <w:link w:val="50"/>
    <w:qFormat/>
    <w:rsid w:val="005C4F24"/>
    <w:pPr>
      <w:keepNext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qFormat/>
    <w:rsid w:val="005C4F24"/>
    <w:pPr>
      <w:spacing w:before="240" w:after="60"/>
      <w:outlineLvl w:val="5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4F24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5C4F24"/>
    <w:rPr>
      <w:b/>
      <w:bCs/>
      <w:sz w:val="28"/>
      <w:szCs w:val="24"/>
      <w:u w:val="single"/>
    </w:rPr>
  </w:style>
  <w:style w:type="character" w:customStyle="1" w:styleId="60">
    <w:name w:val="Заголовок 6 Знак"/>
    <w:link w:val="6"/>
    <w:rsid w:val="005C4F24"/>
    <w:rPr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5C4F24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C4F24"/>
    <w:pPr>
      <w:ind w:left="720"/>
      <w:contextualSpacing/>
    </w:pPr>
  </w:style>
  <w:style w:type="character" w:customStyle="1" w:styleId="30">
    <w:name w:val="Заголовок 3 Знак"/>
    <w:link w:val="3"/>
    <w:rsid w:val="00DE6BB4"/>
    <w:rPr>
      <w:rFonts w:ascii="Lucida Sans Unicode" w:eastAsia="Lucida Sans Unicode" w:hAnsi="Lucida Sans Unicode" w:cs="Lucida Sans Unicode"/>
      <w:b/>
      <w:bCs/>
      <w:color w:val="000000"/>
      <w:sz w:val="28"/>
      <w:szCs w:val="24"/>
      <w:lang w:val="en-US" w:eastAsia="en-US" w:bidi="en-US"/>
    </w:rPr>
  </w:style>
  <w:style w:type="paragraph" w:styleId="a6">
    <w:name w:val="Body Text"/>
    <w:basedOn w:val="a"/>
    <w:link w:val="a7"/>
    <w:rsid w:val="00DE6BB4"/>
    <w:pPr>
      <w:spacing w:after="120"/>
    </w:pPr>
  </w:style>
  <w:style w:type="character" w:customStyle="1" w:styleId="a7">
    <w:name w:val="Основной текст Знак"/>
    <w:link w:val="a6"/>
    <w:rsid w:val="00DE6BB4"/>
    <w:rPr>
      <w:rFonts w:ascii="Calibri" w:eastAsia="Lucida Sans Unicode" w:hAnsi="Calibri" w:cs="Tahoma"/>
      <w:color w:val="000000"/>
      <w:sz w:val="22"/>
      <w:szCs w:val="24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DE6BB4"/>
    <w:rPr>
      <w:rFonts w:ascii="Calibri" w:hAnsi="Calibri"/>
      <w:sz w:val="22"/>
      <w:szCs w:val="22"/>
      <w:lang w:bidi="ar-SA"/>
    </w:rPr>
  </w:style>
  <w:style w:type="character" w:customStyle="1" w:styleId="8">
    <w:name w:val="Основной текст (8)_"/>
    <w:link w:val="80"/>
    <w:rsid w:val="00DE6BB4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E6BB4"/>
    <w:pPr>
      <w:shd w:val="clear" w:color="auto" w:fill="FFFFFF"/>
      <w:suppressAutoHyphens w:val="0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0C462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0C46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456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45666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240FA-6984-4868-8669-3C039231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МКУО Управление по обеспечению деятельности ОУ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Трикоменас</dc:creator>
  <cp:lastModifiedBy>User</cp:lastModifiedBy>
  <cp:revision>6</cp:revision>
  <cp:lastPrinted>2021-11-17T12:19:00Z</cp:lastPrinted>
  <dcterms:created xsi:type="dcterms:W3CDTF">2021-11-17T05:20:00Z</dcterms:created>
  <dcterms:modified xsi:type="dcterms:W3CDTF">2021-11-17T12:19:00Z</dcterms:modified>
</cp:coreProperties>
</file>